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85" w:rsidRPr="00405D85" w:rsidRDefault="00405D85" w:rsidP="00405D85">
      <w:pPr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  <w:r w:rsidRPr="00405D85">
        <w:rPr>
          <w:rFonts w:ascii="黑体" w:eastAsia="黑体" w:hAnsi="黑体" w:cs="宋体" w:hint="eastAsia"/>
          <w:b/>
          <w:kern w:val="0"/>
          <w:sz w:val="30"/>
          <w:szCs w:val="30"/>
        </w:rPr>
        <w:t>2016年12月份在职硕士研究生答辩申请通知</w:t>
      </w:r>
    </w:p>
    <w:p w:rsidR="003178B9" w:rsidRDefault="003178B9" w:rsidP="003178B9">
      <w:pPr>
        <w:rPr>
          <w:rFonts w:ascii="宋体" w:hAnsi="宋体" w:cs="宋体"/>
          <w:kern w:val="0"/>
          <w:szCs w:val="24"/>
        </w:rPr>
      </w:pPr>
      <w:r w:rsidRPr="003178B9">
        <w:rPr>
          <w:rFonts w:ascii="黑体" w:eastAsia="黑体" w:hAnsi="黑体" w:cs="宋体" w:hint="eastAsia"/>
          <w:b/>
          <w:kern w:val="0"/>
          <w:szCs w:val="24"/>
          <w:highlight w:val="yellow"/>
        </w:rPr>
        <w:t>在职硕士研究生</w:t>
      </w:r>
      <w:r w:rsidRPr="003178B9">
        <w:rPr>
          <w:rFonts w:ascii="宋体" w:hAnsi="宋体" w:cs="宋体" w:hint="eastAsia"/>
          <w:kern w:val="0"/>
          <w:szCs w:val="24"/>
          <w:highlight w:val="yellow"/>
        </w:rPr>
        <w:t>在申请学位论文</w:t>
      </w:r>
      <w:r w:rsidRPr="003178B9">
        <w:rPr>
          <w:rFonts w:ascii="宋体" w:hAnsi="宋体" w:cs="宋体" w:hint="eastAsia"/>
          <w:b/>
          <w:kern w:val="0"/>
          <w:szCs w:val="24"/>
          <w:highlight w:val="yellow"/>
        </w:rPr>
        <w:t>答辩前：</w:t>
      </w:r>
    </w:p>
    <w:p w:rsidR="003178B9" w:rsidRDefault="003178B9" w:rsidP="003178B9">
      <w:pPr>
        <w:rPr>
          <w:rFonts w:ascii="宋体" w:hAnsi="宋体" w:cs="宋体"/>
          <w:color w:val="3F3F3F"/>
          <w:kern w:val="0"/>
          <w:szCs w:val="24"/>
        </w:rPr>
      </w:pPr>
      <w:r>
        <w:rPr>
          <w:rFonts w:ascii="宋体" w:hAnsi="宋体" w:cs="宋体" w:hint="eastAsia"/>
          <w:color w:val="3F3F3F"/>
          <w:kern w:val="0"/>
          <w:szCs w:val="24"/>
        </w:rPr>
        <w:t>1、</w:t>
      </w:r>
      <w:r w:rsidRPr="00FD70A5">
        <w:rPr>
          <w:rFonts w:ascii="宋体" w:hAnsi="宋体" w:cs="宋体" w:hint="eastAsia"/>
          <w:b/>
          <w:kern w:val="0"/>
          <w:szCs w:val="24"/>
          <w:u w:val="single"/>
        </w:rPr>
        <w:t>修满学分，交清所有费用</w:t>
      </w:r>
    </w:p>
    <w:p w:rsidR="003178B9" w:rsidRPr="00FD70A5" w:rsidRDefault="003178B9" w:rsidP="003178B9">
      <w:pPr>
        <w:rPr>
          <w:rFonts w:ascii="宋体" w:hAnsi="宋体" w:cs="宋体"/>
          <w:color w:val="3F3F3F"/>
          <w:kern w:val="0"/>
          <w:szCs w:val="24"/>
        </w:rPr>
      </w:pPr>
      <w:r>
        <w:rPr>
          <w:rFonts w:ascii="宋体" w:hAnsi="宋体" w:cs="宋体" w:hint="eastAsia"/>
          <w:color w:val="3F3F3F"/>
          <w:kern w:val="0"/>
          <w:szCs w:val="24"/>
        </w:rPr>
        <w:t>2、按规定格式准备</w:t>
      </w:r>
      <w:r w:rsidRPr="00FD70A5">
        <w:rPr>
          <w:rFonts w:ascii="宋体" w:hAnsi="宋体" w:cs="宋体" w:hint="eastAsia"/>
          <w:b/>
          <w:color w:val="3F3F3F"/>
          <w:kern w:val="0"/>
          <w:szCs w:val="24"/>
          <w:u w:val="single"/>
        </w:rPr>
        <w:t>学</w:t>
      </w:r>
      <w:r w:rsidRPr="00FD70A5">
        <w:rPr>
          <w:rFonts w:ascii="宋体" w:hAnsi="宋体" w:cs="宋体" w:hint="eastAsia"/>
          <w:b/>
          <w:kern w:val="0"/>
          <w:szCs w:val="24"/>
          <w:u w:val="single"/>
        </w:rPr>
        <w:t>位证书照片纸质版（3张）和电子版</w:t>
      </w:r>
    </w:p>
    <w:p w:rsidR="003178B9" w:rsidRDefault="003178B9" w:rsidP="003178B9">
      <w:pPr>
        <w:rPr>
          <w:rFonts w:ascii="宋体" w:hAnsi="宋体" w:cs="宋体"/>
          <w:b/>
          <w:kern w:val="0"/>
          <w:szCs w:val="24"/>
        </w:rPr>
      </w:pPr>
      <w:r>
        <w:rPr>
          <w:rFonts w:ascii="宋体" w:hAnsi="宋体" w:cs="宋体" w:hint="eastAsia"/>
          <w:color w:val="3F3F3F"/>
          <w:kern w:val="0"/>
          <w:szCs w:val="24"/>
        </w:rPr>
        <w:t>3、</w:t>
      </w:r>
      <w:r w:rsidRPr="00C10A29">
        <w:rPr>
          <w:rFonts w:ascii="宋体" w:hAnsi="宋体" w:cs="宋体" w:hint="eastAsia"/>
          <w:kern w:val="0"/>
          <w:szCs w:val="24"/>
        </w:rPr>
        <w:t>在</w:t>
      </w:r>
      <w:r w:rsidRPr="00FD70A5">
        <w:rPr>
          <w:rFonts w:ascii="宋体" w:hAnsi="宋体" w:cs="宋体" w:hint="eastAsia"/>
          <w:b/>
          <w:kern w:val="0"/>
          <w:szCs w:val="24"/>
        </w:rPr>
        <w:t>研究生信息管理系统</w:t>
      </w:r>
      <w:r w:rsidRPr="00C10A29">
        <w:rPr>
          <w:rFonts w:ascii="宋体" w:hAnsi="宋体" w:cs="宋体" w:hint="eastAsia"/>
          <w:kern w:val="0"/>
          <w:szCs w:val="24"/>
        </w:rPr>
        <w:t>中进行</w:t>
      </w:r>
      <w:r w:rsidRPr="00FD70A5">
        <w:rPr>
          <w:rFonts w:ascii="宋体" w:hAnsi="宋体" w:cs="宋体" w:hint="eastAsia"/>
          <w:b/>
          <w:kern w:val="0"/>
          <w:szCs w:val="24"/>
          <w:u w:val="single"/>
        </w:rPr>
        <w:t>答辩申请</w:t>
      </w:r>
      <w:r>
        <w:rPr>
          <w:rFonts w:ascii="宋体" w:hAnsi="宋体" w:cs="宋体" w:hint="eastAsia"/>
          <w:b/>
          <w:kern w:val="0"/>
          <w:szCs w:val="24"/>
        </w:rPr>
        <w:t>，</w:t>
      </w:r>
      <w:r w:rsidRPr="00FD70A5">
        <w:rPr>
          <w:rFonts w:ascii="宋体" w:hAnsi="宋体" w:cs="宋体" w:hint="eastAsia"/>
          <w:kern w:val="0"/>
          <w:szCs w:val="24"/>
        </w:rPr>
        <w:t>并</w:t>
      </w:r>
      <w:r w:rsidRPr="00FD70A5">
        <w:rPr>
          <w:rFonts w:ascii="宋体" w:hAnsi="宋体" w:cs="宋体" w:hint="eastAsia"/>
          <w:b/>
          <w:kern w:val="0"/>
          <w:szCs w:val="24"/>
        </w:rPr>
        <w:t>在系统中提交</w:t>
      </w:r>
      <w:r w:rsidRPr="00C10A29">
        <w:rPr>
          <w:rFonts w:ascii="宋体" w:hAnsi="宋体" w:cs="宋体" w:hint="eastAsia"/>
          <w:kern w:val="0"/>
          <w:szCs w:val="24"/>
        </w:rPr>
        <w:t>按盲审要求准备的</w:t>
      </w:r>
      <w:r w:rsidRPr="00FD70A5">
        <w:rPr>
          <w:rFonts w:ascii="宋体" w:hAnsi="宋体" w:cs="宋体" w:hint="eastAsia"/>
          <w:b/>
          <w:kern w:val="0"/>
          <w:szCs w:val="24"/>
          <w:u w:val="single"/>
        </w:rPr>
        <w:t>学位论文电子版（PDF格式）</w:t>
      </w:r>
      <w:r>
        <w:rPr>
          <w:rFonts w:ascii="宋体" w:hAnsi="宋体" w:cs="宋体" w:hint="eastAsia"/>
          <w:b/>
          <w:kern w:val="0"/>
          <w:szCs w:val="24"/>
          <w:u w:val="single"/>
        </w:rPr>
        <w:t>。</w:t>
      </w:r>
    </w:p>
    <w:p w:rsidR="003178B9" w:rsidRPr="003178B9" w:rsidRDefault="003178B9" w:rsidP="003178B9">
      <w:pPr>
        <w:rPr>
          <w:rFonts w:ascii="宋体" w:hAnsi="宋体" w:cs="宋体"/>
          <w:b/>
          <w:color w:val="FF0000"/>
          <w:kern w:val="0"/>
          <w:szCs w:val="24"/>
        </w:rPr>
      </w:pPr>
      <w:r w:rsidRPr="003178B9">
        <w:rPr>
          <w:rFonts w:ascii="宋体" w:hAnsi="宋体" w:cs="宋体" w:hint="eastAsia"/>
          <w:b/>
          <w:color w:val="FF0000"/>
          <w:kern w:val="0"/>
          <w:szCs w:val="24"/>
        </w:rPr>
        <w:t>（系统开放提交答辩申请时间:10月13日至10月27日下午3时）</w:t>
      </w:r>
    </w:p>
    <w:p w:rsidR="003178B9" w:rsidRDefault="003178B9" w:rsidP="003178B9">
      <w:pPr>
        <w:rPr>
          <w:rFonts w:ascii="宋体" w:hAnsi="宋体" w:cs="宋体"/>
          <w:color w:val="3F3F3F"/>
          <w:kern w:val="0"/>
          <w:szCs w:val="24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CF7F7D">
        <w:rPr>
          <w:rFonts w:ascii="宋体" w:hAnsi="宋体" w:cs="宋体" w:hint="eastAsia"/>
          <w:b/>
          <w:kern w:val="0"/>
          <w:szCs w:val="24"/>
          <w:u w:val="single"/>
        </w:rPr>
        <w:t>成功提交</w:t>
      </w:r>
      <w:r w:rsidRPr="00FD70A5">
        <w:rPr>
          <w:rFonts w:ascii="宋体" w:hAnsi="宋体" w:cs="宋体" w:hint="eastAsia"/>
          <w:color w:val="3F3F3F"/>
          <w:kern w:val="0"/>
          <w:szCs w:val="24"/>
        </w:rPr>
        <w:t>答辩申请且</w:t>
      </w:r>
      <w:r w:rsidRPr="00CF7F7D">
        <w:rPr>
          <w:rFonts w:ascii="宋体" w:hAnsi="宋体" w:cs="宋体" w:hint="eastAsia"/>
          <w:b/>
          <w:kern w:val="0"/>
          <w:szCs w:val="24"/>
          <w:u w:val="single"/>
        </w:rPr>
        <w:t>导师审核通过</w:t>
      </w:r>
    </w:p>
    <w:p w:rsidR="003178B9" w:rsidRDefault="003178B9" w:rsidP="003178B9">
      <w:pPr>
        <w:rPr>
          <w:rFonts w:ascii="宋体" w:hAnsi="宋体" w:cs="宋体"/>
          <w:color w:val="3F3F3F"/>
          <w:kern w:val="0"/>
          <w:szCs w:val="24"/>
        </w:rPr>
      </w:pPr>
      <w:r>
        <w:rPr>
          <w:rFonts w:ascii="宋体" w:hAnsi="宋体" w:cs="宋体" w:hint="eastAsia"/>
          <w:color w:val="3F3F3F"/>
          <w:kern w:val="0"/>
          <w:szCs w:val="24"/>
        </w:rPr>
        <w:t>5、</w:t>
      </w:r>
      <w:r w:rsidRPr="00FD70A5">
        <w:rPr>
          <w:rFonts w:ascii="宋体" w:hAnsi="宋体" w:cs="宋体" w:hint="eastAsia"/>
          <w:color w:val="3F3F3F"/>
          <w:kern w:val="0"/>
          <w:szCs w:val="24"/>
        </w:rPr>
        <w:t>到</w:t>
      </w:r>
      <w:r w:rsidRPr="00CF7F7D">
        <w:rPr>
          <w:rFonts w:ascii="宋体" w:hAnsi="宋体" w:cs="宋体" w:hint="eastAsia"/>
          <w:b/>
          <w:kern w:val="0"/>
          <w:szCs w:val="24"/>
          <w:u w:val="single"/>
        </w:rPr>
        <w:t>学院研究生秘书处申请</w:t>
      </w:r>
      <w:r w:rsidRPr="00FD70A5">
        <w:rPr>
          <w:rFonts w:ascii="宋体" w:hAnsi="宋体" w:cs="宋体" w:hint="eastAsia"/>
          <w:color w:val="3F3F3F"/>
          <w:kern w:val="0"/>
          <w:szCs w:val="24"/>
        </w:rPr>
        <w:t>答辩</w:t>
      </w:r>
      <w:r>
        <w:rPr>
          <w:rFonts w:ascii="宋体" w:hAnsi="宋体" w:cs="宋体" w:hint="eastAsia"/>
          <w:color w:val="3F3F3F"/>
          <w:kern w:val="0"/>
          <w:szCs w:val="24"/>
        </w:rPr>
        <w:t>，并</w:t>
      </w:r>
      <w:r w:rsidRPr="003178B9">
        <w:rPr>
          <w:rFonts w:ascii="宋体" w:hAnsi="宋体" w:cs="宋体" w:hint="eastAsia"/>
          <w:color w:val="3F3F3F"/>
          <w:kern w:val="0"/>
          <w:szCs w:val="24"/>
        </w:rPr>
        <w:t>进行学术不端检测</w:t>
      </w:r>
      <w:r>
        <w:rPr>
          <w:rFonts w:ascii="宋体" w:hAnsi="宋体" w:cs="宋体" w:hint="eastAsia"/>
          <w:color w:val="3F3F3F"/>
          <w:kern w:val="0"/>
          <w:szCs w:val="24"/>
        </w:rPr>
        <w:t>所需材料：</w:t>
      </w:r>
    </w:p>
    <w:p w:rsidR="003178B9" w:rsidRPr="00CF7F7D" w:rsidRDefault="003178B9" w:rsidP="003178B9">
      <w:pPr>
        <w:rPr>
          <w:rFonts w:ascii="宋体" w:hAnsi="宋体" w:cs="宋体"/>
          <w:b/>
          <w:kern w:val="0"/>
          <w:szCs w:val="24"/>
        </w:rPr>
      </w:pPr>
      <w:r>
        <w:rPr>
          <w:rFonts w:ascii="宋体" w:hAnsi="宋体" w:cs="宋体" w:hint="eastAsia"/>
          <w:color w:val="3F3F3F"/>
          <w:kern w:val="0"/>
          <w:szCs w:val="24"/>
        </w:rPr>
        <w:t xml:space="preserve">   </w:t>
      </w:r>
      <w:r w:rsidRPr="00CF7F7D">
        <w:rPr>
          <w:rFonts w:ascii="宋体" w:hAnsi="宋体" w:cs="宋体" w:hint="eastAsia"/>
          <w:b/>
          <w:kern w:val="0"/>
          <w:szCs w:val="24"/>
        </w:rPr>
        <w:t>① 导师评阅书</w:t>
      </w:r>
    </w:p>
    <w:p w:rsidR="003178B9" w:rsidRPr="00CF7F7D" w:rsidRDefault="003178B9" w:rsidP="003178B9">
      <w:pPr>
        <w:rPr>
          <w:rFonts w:ascii="宋体" w:hAnsi="宋体" w:cs="宋体"/>
          <w:b/>
          <w:color w:val="3F3F3F"/>
          <w:kern w:val="0"/>
          <w:szCs w:val="24"/>
        </w:rPr>
      </w:pPr>
      <w:r w:rsidRPr="00CF7F7D">
        <w:rPr>
          <w:rFonts w:ascii="宋体" w:hAnsi="宋体" w:cs="宋体" w:hint="eastAsia"/>
          <w:b/>
          <w:kern w:val="0"/>
          <w:szCs w:val="24"/>
        </w:rPr>
        <w:t xml:space="preserve">   ② 学位申请书（2份）</w:t>
      </w:r>
    </w:p>
    <w:p w:rsidR="003178B9" w:rsidRDefault="003178B9" w:rsidP="003178B9">
      <w:pPr>
        <w:rPr>
          <w:rFonts w:ascii="宋体" w:hAnsi="宋体" w:cs="宋体"/>
          <w:color w:val="3F3F3F"/>
          <w:kern w:val="0"/>
          <w:szCs w:val="24"/>
        </w:rPr>
      </w:pPr>
      <w:r w:rsidRPr="00CF7F7D">
        <w:rPr>
          <w:rFonts w:ascii="宋体" w:hAnsi="宋体" w:cs="宋体" w:hint="eastAsia"/>
          <w:color w:val="3F3F3F"/>
          <w:kern w:val="0"/>
          <w:szCs w:val="24"/>
        </w:rPr>
        <w:t xml:space="preserve">   ③</w:t>
      </w:r>
      <w:r>
        <w:rPr>
          <w:rFonts w:ascii="宋体" w:hAnsi="宋体" w:cs="宋体" w:hint="eastAsia"/>
          <w:color w:val="3F3F3F"/>
          <w:kern w:val="0"/>
          <w:szCs w:val="24"/>
        </w:rPr>
        <w:t xml:space="preserve"> </w:t>
      </w:r>
      <w:r w:rsidRPr="00CF7F7D">
        <w:rPr>
          <w:rFonts w:ascii="宋体" w:hAnsi="宋体" w:cs="宋体" w:hint="eastAsia"/>
          <w:color w:val="3F3F3F"/>
          <w:kern w:val="0"/>
          <w:szCs w:val="24"/>
        </w:rPr>
        <w:t>学位论文进程计划表</w:t>
      </w:r>
      <w:r w:rsidRPr="00CF7F7D">
        <w:rPr>
          <w:rFonts w:ascii="宋体" w:hAnsi="宋体" w:cs="宋体" w:hint="eastAsia"/>
          <w:b/>
          <w:kern w:val="0"/>
          <w:szCs w:val="24"/>
          <w:u w:val="single"/>
        </w:rPr>
        <w:t>（2011级之前学生需提供）</w:t>
      </w:r>
    </w:p>
    <w:p w:rsidR="003178B9" w:rsidRPr="00CF7F7D" w:rsidRDefault="003178B9" w:rsidP="003178B9">
      <w:pPr>
        <w:rPr>
          <w:rFonts w:ascii="宋体" w:hAnsi="宋体" w:cs="宋体"/>
          <w:b/>
          <w:kern w:val="0"/>
          <w:szCs w:val="24"/>
        </w:rPr>
      </w:pPr>
      <w:r>
        <w:rPr>
          <w:rFonts w:ascii="宋体" w:hAnsi="宋体" w:cs="宋体" w:hint="eastAsia"/>
          <w:color w:val="3F3F3F"/>
          <w:kern w:val="0"/>
          <w:szCs w:val="24"/>
        </w:rPr>
        <w:t xml:space="preserve">   </w:t>
      </w:r>
      <w:r w:rsidRPr="00CF7F7D">
        <w:rPr>
          <w:rFonts w:ascii="宋体" w:hAnsi="宋体" w:cs="宋体" w:hint="eastAsia"/>
          <w:b/>
          <w:kern w:val="0"/>
          <w:szCs w:val="24"/>
        </w:rPr>
        <w:t>④ 发表论文复印件（导师签字）</w:t>
      </w:r>
    </w:p>
    <w:p w:rsidR="003178B9" w:rsidRPr="00CF7F7D" w:rsidRDefault="003178B9" w:rsidP="003178B9">
      <w:pPr>
        <w:rPr>
          <w:rFonts w:ascii="宋体" w:hAnsi="宋体" w:cs="宋体"/>
          <w:b/>
          <w:kern w:val="0"/>
          <w:szCs w:val="24"/>
        </w:rPr>
      </w:pPr>
      <w:r w:rsidRPr="00CF7F7D">
        <w:rPr>
          <w:rFonts w:ascii="宋体" w:hAnsi="宋体" w:cs="宋体" w:hint="eastAsia"/>
          <w:b/>
          <w:kern w:val="0"/>
          <w:szCs w:val="24"/>
        </w:rPr>
        <w:t xml:space="preserve">   ⑤ 学位论文（纸质版和电子版）</w:t>
      </w:r>
    </w:p>
    <w:p w:rsidR="003178B9" w:rsidRDefault="003178B9" w:rsidP="003178B9">
      <w:pPr>
        <w:rPr>
          <w:rFonts w:ascii="宋体" w:hAnsi="宋体" w:cs="宋体" w:hint="eastAsia"/>
          <w:b/>
          <w:kern w:val="0"/>
          <w:szCs w:val="24"/>
          <w:u w:val="single"/>
        </w:rPr>
      </w:pPr>
      <w:r w:rsidRPr="00CF7F7D">
        <w:rPr>
          <w:rFonts w:ascii="宋体" w:hAnsi="宋体" w:cs="宋体" w:hint="eastAsia"/>
          <w:color w:val="3F3F3F"/>
          <w:kern w:val="0"/>
          <w:szCs w:val="24"/>
        </w:rPr>
        <w:t xml:space="preserve">   ⑥ 专家推荐书2份</w:t>
      </w:r>
      <w:r w:rsidRPr="00CF7F7D">
        <w:rPr>
          <w:rFonts w:ascii="宋体" w:hAnsi="宋体" w:cs="宋体" w:hint="eastAsia"/>
          <w:b/>
          <w:kern w:val="0"/>
          <w:szCs w:val="24"/>
          <w:u w:val="single"/>
        </w:rPr>
        <w:t>（同等学力申请学位者需提供）</w:t>
      </w:r>
    </w:p>
    <w:p w:rsidR="009D69E3" w:rsidRPr="009D69E3" w:rsidRDefault="009D69E3" w:rsidP="003178B9">
      <w:pPr>
        <w:rPr>
          <w:rFonts w:ascii="宋体" w:hAnsi="宋体" w:cs="宋体"/>
          <w:color w:val="3F3F3F"/>
          <w:kern w:val="0"/>
          <w:szCs w:val="24"/>
        </w:rPr>
      </w:pPr>
      <w:r>
        <w:rPr>
          <w:rFonts w:ascii="宋体" w:hAnsi="宋体" w:cs="宋体" w:hint="eastAsia"/>
          <w:b/>
          <w:kern w:val="0"/>
          <w:szCs w:val="24"/>
        </w:rPr>
        <w:t xml:space="preserve">   </w:t>
      </w:r>
      <w:r>
        <w:rPr>
          <w:rFonts w:ascii="宋体" w:hAnsi="宋体" w:cs="宋体"/>
          <w:b/>
          <w:kern w:val="0"/>
          <w:szCs w:val="24"/>
        </w:rPr>
        <w:fldChar w:fldCharType="begin"/>
      </w:r>
      <w:r>
        <w:rPr>
          <w:rFonts w:ascii="宋体" w:hAnsi="宋体" w:cs="宋体"/>
          <w:b/>
          <w:kern w:val="0"/>
          <w:szCs w:val="24"/>
        </w:rPr>
        <w:instrText xml:space="preserve"> </w:instrText>
      </w:r>
      <w:r>
        <w:rPr>
          <w:rFonts w:ascii="宋体" w:hAnsi="宋体" w:cs="宋体" w:hint="eastAsia"/>
          <w:b/>
          <w:kern w:val="0"/>
          <w:szCs w:val="24"/>
        </w:rPr>
        <w:instrText>= 7 \* GB3</w:instrText>
      </w:r>
      <w:r>
        <w:rPr>
          <w:rFonts w:ascii="宋体" w:hAnsi="宋体" w:cs="宋体"/>
          <w:b/>
          <w:kern w:val="0"/>
          <w:szCs w:val="24"/>
        </w:rPr>
        <w:instrText xml:space="preserve"> </w:instrText>
      </w:r>
      <w:r>
        <w:rPr>
          <w:rFonts w:ascii="宋体" w:hAnsi="宋体" w:cs="宋体"/>
          <w:b/>
          <w:kern w:val="0"/>
          <w:szCs w:val="24"/>
        </w:rPr>
        <w:fldChar w:fldCharType="separate"/>
      </w:r>
      <w:r>
        <w:rPr>
          <w:rFonts w:ascii="宋体" w:hAnsi="宋体" w:cs="宋体" w:hint="eastAsia"/>
          <w:b/>
          <w:noProof/>
          <w:kern w:val="0"/>
          <w:szCs w:val="24"/>
        </w:rPr>
        <w:t>⑦</w:t>
      </w:r>
      <w:r>
        <w:rPr>
          <w:rFonts w:ascii="宋体" w:hAnsi="宋体" w:cs="宋体"/>
          <w:b/>
          <w:kern w:val="0"/>
          <w:szCs w:val="24"/>
        </w:rPr>
        <w:fldChar w:fldCharType="end"/>
      </w:r>
      <w:r>
        <w:rPr>
          <w:rFonts w:ascii="宋体" w:hAnsi="宋体" w:cs="宋体" w:hint="eastAsia"/>
          <w:b/>
          <w:kern w:val="0"/>
          <w:szCs w:val="24"/>
        </w:rPr>
        <w:t xml:space="preserve"> </w:t>
      </w:r>
      <w:r>
        <w:rPr>
          <w:rFonts w:ascii="宋体" w:hAnsi="宋体" w:cs="宋体" w:hint="eastAsia"/>
          <w:kern w:val="0"/>
        </w:rPr>
        <w:t>学术不端行为检测的论文要求为WORD版本（发送至邮箱：694959551@qq.com</w:t>
      </w:r>
      <w:r>
        <w:rPr>
          <w:rFonts w:ascii="宋体" w:hAnsi="宋体" w:cs="宋体"/>
          <w:kern w:val="0"/>
        </w:rPr>
        <w:t>）</w:t>
      </w:r>
      <w:r>
        <w:rPr>
          <w:rFonts w:ascii="宋体" w:hAnsi="宋体" w:cs="宋体" w:hint="eastAsia"/>
          <w:kern w:val="0"/>
        </w:rPr>
        <w:t>，命名格式为命名格式为：学院_学号_姓名。为避免不必要的重复率，进行学术不端检测的论文请</w:t>
      </w:r>
      <w:r>
        <w:rPr>
          <w:rFonts w:ascii="宋体" w:hAnsi="宋体" w:cs="宋体" w:hint="eastAsia"/>
          <w:color w:val="FF0000"/>
          <w:kern w:val="0"/>
        </w:rPr>
        <w:t>去除致谢和独创性声明，发表的论文引用要去除本人及导师的姓名。</w:t>
      </w:r>
    </w:p>
    <w:p w:rsidR="003178B9" w:rsidRPr="003178B9" w:rsidRDefault="003178B9" w:rsidP="003178B9">
      <w:pPr>
        <w:rPr>
          <w:rFonts w:ascii="宋体" w:hAnsi="宋体" w:cs="宋体"/>
          <w:b/>
          <w:color w:val="FF0000"/>
          <w:kern w:val="0"/>
          <w:szCs w:val="24"/>
        </w:rPr>
      </w:pPr>
      <w:r w:rsidRPr="003178B9">
        <w:rPr>
          <w:rFonts w:ascii="宋体" w:hAnsi="宋体" w:cs="宋体" w:hint="eastAsia"/>
          <w:b/>
          <w:color w:val="FF0000"/>
          <w:kern w:val="0"/>
          <w:szCs w:val="24"/>
        </w:rPr>
        <w:t>（学院接受申请截止时间:10月27日）</w:t>
      </w:r>
    </w:p>
    <w:p w:rsidR="003178B9" w:rsidRDefault="003178B9" w:rsidP="003178B9">
      <w:pPr>
        <w:rPr>
          <w:rFonts w:ascii="宋体" w:hAnsi="宋体" w:cs="宋体"/>
          <w:color w:val="FF0000"/>
          <w:kern w:val="0"/>
          <w:szCs w:val="24"/>
        </w:rPr>
      </w:pPr>
    </w:p>
    <w:p w:rsidR="003178B9" w:rsidRDefault="003178B9" w:rsidP="003178B9">
      <w:pPr>
        <w:rPr>
          <w:rFonts w:ascii="宋体" w:hAnsi="宋体" w:cs="宋体"/>
          <w:b/>
          <w:kern w:val="0"/>
          <w:szCs w:val="24"/>
        </w:rPr>
      </w:pPr>
      <w:r w:rsidRPr="003178B9">
        <w:rPr>
          <w:rFonts w:ascii="黑体" w:eastAsia="黑体" w:hAnsi="黑体" w:cs="宋体" w:hint="eastAsia"/>
          <w:b/>
          <w:kern w:val="0"/>
          <w:szCs w:val="24"/>
          <w:highlight w:val="yellow"/>
        </w:rPr>
        <w:t>在职硕士研究生</w:t>
      </w:r>
      <w:r w:rsidRPr="003178B9">
        <w:rPr>
          <w:rFonts w:ascii="宋体" w:hAnsi="宋体" w:cs="宋体" w:hint="eastAsia"/>
          <w:b/>
          <w:kern w:val="0"/>
          <w:szCs w:val="24"/>
          <w:highlight w:val="yellow"/>
        </w:rPr>
        <w:t>答辩需知：</w:t>
      </w:r>
    </w:p>
    <w:p w:rsidR="003178B9" w:rsidRPr="00056469" w:rsidRDefault="003178B9" w:rsidP="003178B9">
      <w:pPr>
        <w:rPr>
          <w:rFonts w:ascii="宋体" w:hAnsi="宋体" w:cs="宋体"/>
          <w:color w:val="FF0000"/>
          <w:kern w:val="0"/>
          <w:szCs w:val="24"/>
        </w:rPr>
      </w:pPr>
      <w:r w:rsidRPr="00056469">
        <w:rPr>
          <w:rFonts w:ascii="宋体" w:hAnsi="宋体" w:cs="宋体" w:hint="eastAsia"/>
          <w:kern w:val="0"/>
          <w:szCs w:val="24"/>
        </w:rPr>
        <w:t>1、</w:t>
      </w:r>
      <w:r w:rsidRPr="003178B9">
        <w:rPr>
          <w:rFonts w:ascii="宋体" w:hAnsi="宋体" w:cs="宋体" w:hint="eastAsia"/>
          <w:b/>
          <w:color w:val="FF0000"/>
          <w:kern w:val="0"/>
          <w:szCs w:val="24"/>
          <w:u w:val="single"/>
        </w:rPr>
        <w:t>所有研究生提交答辩申请时电子版论文题目、纸质版论文题目必须与系统中的学位论文题目完全一致，如因不一致造成的后果由研究生本人承担。</w:t>
      </w:r>
    </w:p>
    <w:p w:rsidR="003178B9" w:rsidRDefault="003178B9" w:rsidP="003178B9">
      <w:pPr>
        <w:rPr>
          <w:rFonts w:ascii="宋体" w:hAnsi="宋体" w:cs="宋体"/>
          <w:kern w:val="0"/>
          <w:szCs w:val="24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、</w:t>
      </w:r>
      <w:r w:rsidRPr="00C10A29">
        <w:rPr>
          <w:rFonts w:ascii="宋体" w:hAnsi="宋体" w:cs="宋体" w:hint="eastAsia"/>
          <w:kern w:val="0"/>
          <w:szCs w:val="24"/>
        </w:rPr>
        <w:t>提交的盲审论文</w:t>
      </w:r>
      <w:r w:rsidRPr="003178B9">
        <w:rPr>
          <w:rFonts w:ascii="宋体" w:hAnsi="宋体" w:cs="宋体" w:hint="eastAsia"/>
          <w:b/>
          <w:kern w:val="0"/>
          <w:szCs w:val="24"/>
          <w:u w:val="single"/>
        </w:rPr>
        <w:t>电子版本应严格按照盲审要求</w:t>
      </w:r>
      <w:r w:rsidRPr="00C10A29">
        <w:rPr>
          <w:rFonts w:ascii="宋体" w:hAnsi="宋体" w:cs="宋体" w:hint="eastAsia"/>
          <w:kern w:val="0"/>
          <w:szCs w:val="24"/>
        </w:rPr>
        <w:t>准备，若发现</w:t>
      </w:r>
      <w:r w:rsidRPr="00056469">
        <w:rPr>
          <w:rFonts w:ascii="宋体" w:hAnsi="宋体" w:cs="宋体" w:hint="eastAsia"/>
          <w:b/>
          <w:kern w:val="0"/>
          <w:szCs w:val="24"/>
        </w:rPr>
        <w:t>不按要求</w:t>
      </w:r>
      <w:r w:rsidRPr="00C10A29">
        <w:rPr>
          <w:rFonts w:ascii="宋体" w:hAnsi="宋体" w:cs="宋体" w:hint="eastAsia"/>
          <w:kern w:val="0"/>
          <w:szCs w:val="24"/>
        </w:rPr>
        <w:t>（如无盲审封面，出现导师姓名、学生姓名、学号等）</w:t>
      </w:r>
      <w:r w:rsidRPr="003178B9">
        <w:rPr>
          <w:rFonts w:ascii="宋体" w:hAnsi="宋体" w:cs="宋体" w:hint="eastAsia"/>
          <w:kern w:val="0"/>
          <w:szCs w:val="24"/>
        </w:rPr>
        <w:t>提交</w:t>
      </w:r>
      <w:r w:rsidRPr="00C10A29">
        <w:rPr>
          <w:rFonts w:ascii="宋体" w:hAnsi="宋体" w:cs="宋体" w:hint="eastAsia"/>
          <w:kern w:val="0"/>
          <w:szCs w:val="24"/>
        </w:rPr>
        <w:t>，则</w:t>
      </w:r>
      <w:r w:rsidRPr="00CA092A">
        <w:rPr>
          <w:rFonts w:ascii="宋体" w:hAnsi="宋体" w:cs="宋体" w:hint="eastAsia"/>
          <w:b/>
          <w:kern w:val="0"/>
          <w:szCs w:val="24"/>
          <w:u w:val="single"/>
        </w:rPr>
        <w:t>推迟到下次申请学位且必盲</w:t>
      </w:r>
      <w:r>
        <w:rPr>
          <w:rFonts w:ascii="宋体" w:hAnsi="宋体" w:cs="宋体" w:hint="eastAsia"/>
          <w:kern w:val="0"/>
          <w:szCs w:val="24"/>
        </w:rPr>
        <w:t>。</w:t>
      </w:r>
    </w:p>
    <w:p w:rsidR="003178B9" w:rsidRDefault="003178B9" w:rsidP="003178B9">
      <w:pPr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3、</w:t>
      </w:r>
      <w:r w:rsidRPr="00C10A29">
        <w:rPr>
          <w:rFonts w:ascii="宋体" w:hAnsi="宋体" w:cs="宋体" w:hint="eastAsia"/>
          <w:kern w:val="0"/>
          <w:szCs w:val="24"/>
        </w:rPr>
        <w:t>确认提交答辩申请前，盲审论文电子版可重复上传，自动覆盖前一次上传论文</w:t>
      </w:r>
      <w:r>
        <w:rPr>
          <w:rFonts w:ascii="宋体" w:hAnsi="宋体" w:cs="宋体" w:hint="eastAsia"/>
          <w:kern w:val="0"/>
          <w:szCs w:val="24"/>
        </w:rPr>
        <w:t>。</w:t>
      </w:r>
    </w:p>
    <w:p w:rsidR="003178B9" w:rsidRDefault="003178B9" w:rsidP="003178B9">
      <w:pPr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4、</w:t>
      </w:r>
      <w:r w:rsidRPr="00C10A29">
        <w:rPr>
          <w:rFonts w:ascii="宋体" w:hAnsi="宋体" w:cs="宋体" w:hint="eastAsia"/>
          <w:kern w:val="0"/>
          <w:szCs w:val="24"/>
        </w:rPr>
        <w:t>确认提交答辩申请后，论文将不能修改，若仍需修改，请与学院秘书联系退回答辩申请，</w:t>
      </w:r>
      <w:r w:rsidRPr="003178B9">
        <w:rPr>
          <w:rFonts w:ascii="宋体" w:hAnsi="宋体" w:cs="宋体" w:hint="eastAsia"/>
          <w:b/>
          <w:color w:val="FF0000"/>
          <w:kern w:val="0"/>
          <w:szCs w:val="24"/>
          <w:u w:val="single"/>
        </w:rPr>
        <w:t>提交论文电子版后必须在研究生信息管理系统中重新提交答辩申请</w:t>
      </w:r>
      <w:r w:rsidRPr="00C10A29">
        <w:rPr>
          <w:rFonts w:ascii="宋体" w:hAnsi="宋体" w:cs="宋体" w:hint="eastAsia"/>
          <w:kern w:val="0"/>
          <w:szCs w:val="24"/>
        </w:rPr>
        <w:t>。</w:t>
      </w:r>
    </w:p>
    <w:p w:rsidR="003178B9" w:rsidRDefault="003178B9" w:rsidP="003178B9">
      <w:pPr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5、</w:t>
      </w:r>
      <w:r w:rsidRPr="003178B9">
        <w:rPr>
          <w:rFonts w:ascii="宋体" w:hAnsi="宋体" w:cs="宋体" w:hint="eastAsia"/>
          <w:b/>
          <w:kern w:val="0"/>
          <w:szCs w:val="24"/>
          <w:u w:val="single"/>
        </w:rPr>
        <w:t>已通过答辩未授学位者</w:t>
      </w:r>
      <w:r w:rsidRPr="00C10A29">
        <w:rPr>
          <w:rFonts w:ascii="宋体" w:hAnsi="宋体" w:cs="宋体" w:hint="eastAsia"/>
          <w:kern w:val="0"/>
          <w:szCs w:val="24"/>
        </w:rPr>
        <w:t>，如需参加本次学位申请，请按相应学位类别规定时间至学院提交申请，获学院批准后至研究生院学位办办理相关手续。</w:t>
      </w:r>
    </w:p>
    <w:p w:rsidR="003178B9" w:rsidRPr="00C10A29" w:rsidRDefault="003178B9" w:rsidP="003178B9">
      <w:pPr>
        <w:widowControl/>
        <w:spacing w:line="360" w:lineRule="auto"/>
        <w:jc w:val="left"/>
        <w:rPr>
          <w:rFonts w:ascii="宋体" w:hAnsi="宋体" w:cs="宋体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lastRenderedPageBreak/>
        <w:t>6、</w:t>
      </w:r>
      <w:r w:rsidRPr="00C10A29">
        <w:rPr>
          <w:rFonts w:ascii="宋体" w:hAnsi="宋体" w:cs="宋体" w:hint="eastAsia"/>
          <w:kern w:val="0"/>
          <w:szCs w:val="24"/>
        </w:rPr>
        <w:t>请</w:t>
      </w:r>
      <w:r w:rsidRPr="003178B9">
        <w:rPr>
          <w:rFonts w:ascii="宋体" w:hAnsi="宋体" w:cs="宋体" w:hint="eastAsia"/>
          <w:b/>
          <w:kern w:val="0"/>
          <w:szCs w:val="24"/>
          <w:u w:val="single"/>
        </w:rPr>
        <w:t>参加2016年12月答辩的研究生</w:t>
      </w:r>
      <w:r w:rsidRPr="00C10A29">
        <w:rPr>
          <w:rFonts w:ascii="宋体" w:hAnsi="宋体" w:cs="宋体" w:hint="eastAsia"/>
          <w:kern w:val="0"/>
          <w:szCs w:val="24"/>
        </w:rPr>
        <w:t>按照申请学位的相应要求，</w:t>
      </w:r>
      <w:r w:rsidRPr="00CA092A">
        <w:rPr>
          <w:rFonts w:ascii="宋体" w:hAnsi="宋体" w:cs="宋体" w:hint="eastAsia"/>
          <w:b/>
          <w:kern w:val="0"/>
          <w:szCs w:val="24"/>
          <w:u w:val="single"/>
        </w:rPr>
        <w:t>按时提交材料，过期不予办理</w:t>
      </w:r>
      <w:r w:rsidRPr="00C10A29">
        <w:rPr>
          <w:rFonts w:ascii="宋体" w:hAnsi="宋体" w:cs="宋体" w:hint="eastAsia"/>
          <w:kern w:val="0"/>
          <w:szCs w:val="24"/>
        </w:rPr>
        <w:t>。</w:t>
      </w:r>
    </w:p>
    <w:p w:rsidR="003B3F4E" w:rsidRDefault="003178B9" w:rsidP="003178B9">
      <w:pPr>
        <w:rPr>
          <w:rFonts w:ascii="宋体" w:hAnsi="宋体" w:cs="宋体" w:hint="eastAsia"/>
          <w:kern w:val="0"/>
          <w:szCs w:val="24"/>
        </w:rPr>
      </w:pP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、</w:t>
      </w:r>
      <w:r w:rsidRPr="003178B9">
        <w:rPr>
          <w:rFonts w:ascii="宋体" w:hAnsi="宋体" w:cs="宋体" w:hint="eastAsia"/>
          <w:b/>
          <w:kern w:val="0"/>
          <w:szCs w:val="24"/>
          <w:u w:val="single"/>
        </w:rPr>
        <w:t>已达到学习最长年限的研究生，如还未达到学位条件但已满足毕业条件的</w:t>
      </w:r>
      <w:r w:rsidRPr="00C10A29">
        <w:rPr>
          <w:rFonts w:ascii="宋体" w:hAnsi="宋体" w:cs="宋体" w:hint="eastAsia"/>
          <w:kern w:val="0"/>
          <w:szCs w:val="24"/>
        </w:rPr>
        <w:t>，可先只申请毕业答辩，无需上传盲审论文，盲审工作在以后满足学位条件申请学位时进行，博士研究生可在毕业答辩后两年内申请学位一次，硕士研究生可在毕业答辩后一年内申请学位一次，过期不予受理。</w:t>
      </w:r>
    </w:p>
    <w:p w:rsidR="009D69E3" w:rsidRDefault="009D69E3" w:rsidP="003178B9">
      <w:pPr>
        <w:rPr>
          <w:rFonts w:ascii="宋体" w:hAnsi="宋体" w:cs="宋体" w:hint="eastAsia"/>
          <w:kern w:val="0"/>
          <w:szCs w:val="24"/>
        </w:rPr>
      </w:pPr>
    </w:p>
    <w:p w:rsidR="009D69E3" w:rsidRDefault="009D69E3" w:rsidP="003178B9">
      <w:pPr>
        <w:rPr>
          <w:rFonts w:ascii="宋体" w:hAnsi="宋体" w:cs="宋体" w:hint="eastAsia"/>
          <w:kern w:val="0"/>
          <w:szCs w:val="24"/>
        </w:rPr>
      </w:pPr>
    </w:p>
    <w:p w:rsidR="009D69E3" w:rsidRDefault="009D69E3" w:rsidP="009D69E3">
      <w:pPr>
        <w:jc w:val="right"/>
        <w:rPr>
          <w:rFonts w:ascii="宋体" w:hAnsi="宋体" w:cs="宋体" w:hint="eastAsia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江南大学食品学院</w:t>
      </w:r>
    </w:p>
    <w:p w:rsidR="009D69E3" w:rsidRDefault="009D69E3" w:rsidP="009D69E3">
      <w:pPr>
        <w:jc w:val="right"/>
      </w:pPr>
      <w:r>
        <w:rPr>
          <w:rFonts w:ascii="宋体" w:hAnsi="宋体" w:cs="宋体" w:hint="eastAsia"/>
          <w:kern w:val="0"/>
          <w:szCs w:val="24"/>
        </w:rPr>
        <w:t>2016年9月29日</w:t>
      </w:r>
    </w:p>
    <w:sectPr w:rsidR="009D69E3" w:rsidSect="003B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B2" w:rsidRDefault="00C072B2" w:rsidP="00405D85">
      <w:pPr>
        <w:spacing w:line="240" w:lineRule="auto"/>
      </w:pPr>
      <w:r>
        <w:separator/>
      </w:r>
    </w:p>
  </w:endnote>
  <w:endnote w:type="continuationSeparator" w:id="1">
    <w:p w:rsidR="00C072B2" w:rsidRDefault="00C072B2" w:rsidP="00405D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B2" w:rsidRDefault="00C072B2" w:rsidP="00405D85">
      <w:pPr>
        <w:spacing w:line="240" w:lineRule="auto"/>
      </w:pPr>
      <w:r>
        <w:separator/>
      </w:r>
    </w:p>
  </w:footnote>
  <w:footnote w:type="continuationSeparator" w:id="1">
    <w:p w:rsidR="00C072B2" w:rsidRDefault="00C072B2" w:rsidP="00405D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8B9"/>
    <w:rsid w:val="003178B9"/>
    <w:rsid w:val="003B3F4E"/>
    <w:rsid w:val="00405D85"/>
    <w:rsid w:val="009D69E3"/>
    <w:rsid w:val="00A84523"/>
    <w:rsid w:val="00C0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B9"/>
    <w:pPr>
      <w:widowControl w:val="0"/>
      <w:spacing w:line="30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D85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5D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5D8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869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3</cp:revision>
  <dcterms:created xsi:type="dcterms:W3CDTF">2016-09-29T07:39:00Z</dcterms:created>
  <dcterms:modified xsi:type="dcterms:W3CDTF">2016-09-29T09:28:00Z</dcterms:modified>
</cp:coreProperties>
</file>